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0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«Пастовичская средняя школа»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Декада педагогического мастерства учителей гуманитарных предметов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50A6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50A6" w:rsidRPr="00E950A6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i/>
          <w:sz w:val="28"/>
          <w:szCs w:val="28"/>
          <w:lang w:val="ru-RU"/>
        </w:rPr>
        <w:t>Бренды Беларуси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(внеклассное мероприятие по географии 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учащихся 9 – 10 классов)</w:t>
      </w: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</w:t>
      </w:r>
    </w:p>
    <w:p w:rsidR="00E001DB" w:rsidRPr="00E950A6" w:rsidRDefault="00E001DB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Поздняков И.И., </w:t>
      </w:r>
    </w:p>
    <w:p w:rsidR="00E001DB" w:rsidRDefault="00E001DB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учитель географии</w:t>
      </w:r>
    </w:p>
    <w:p w:rsidR="00E950A6" w:rsidRDefault="00E950A6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50A6" w:rsidRPr="00E950A6" w:rsidRDefault="00E950A6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Pr="00E950A6" w:rsidRDefault="00E001DB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Default="00E001DB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50A6" w:rsidRPr="00E950A6" w:rsidRDefault="00E950A6" w:rsidP="00E95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01DB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аг. Пастовичи, </w:t>
      </w:r>
      <w:r w:rsidR="00E001DB" w:rsidRPr="00E950A6">
        <w:rPr>
          <w:rFonts w:ascii="Times New Roman" w:hAnsi="Times New Roman" w:cs="Times New Roman"/>
          <w:sz w:val="28"/>
          <w:szCs w:val="28"/>
          <w:lang w:val="ru-RU"/>
        </w:rPr>
        <w:t>2020</w:t>
      </w:r>
    </w:p>
    <w:p w:rsidR="00E950A6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50A6" w:rsidRPr="00E950A6" w:rsidRDefault="00E950A6" w:rsidP="00E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151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 Бренды Беларуси</w:t>
      </w:r>
    </w:p>
    <w:p w:rsidR="0017151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151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Цель: популяризация среди учащихся экономических и культурных явлений Беларуси, ставших её современными символами – брендами.</w:t>
      </w:r>
    </w:p>
    <w:p w:rsidR="0017151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брейн-ринг (игра)</w:t>
      </w:r>
    </w:p>
    <w:p w:rsidR="0017151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sz w:val="28"/>
          <w:szCs w:val="28"/>
          <w:lang w:val="ru-RU"/>
        </w:rPr>
        <w:t>Аудитория:</w:t>
      </w: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учащиеся 9 и 10 классов, изучающие географию Беларуси (делятся на группы – команды)</w:t>
      </w:r>
    </w:p>
    <w:p w:rsidR="00F97FD1" w:rsidRPr="00E950A6" w:rsidRDefault="0017151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sz w:val="28"/>
          <w:szCs w:val="28"/>
          <w:lang w:val="ru-RU"/>
        </w:rPr>
        <w:t>Средства:</w:t>
      </w: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мультимедийная презентация со звукорядом, карточки с вопросами, </w:t>
      </w:r>
      <w:r w:rsidR="00F97FD1" w:rsidRPr="00E950A6">
        <w:rPr>
          <w:rFonts w:ascii="Times New Roman" w:hAnsi="Times New Roman" w:cs="Times New Roman"/>
          <w:sz w:val="28"/>
          <w:szCs w:val="28"/>
          <w:lang w:val="ru-RU"/>
        </w:rPr>
        <w:t>жетоны за правильные ответы «Перамога», жюри (с карточкой с ответами), секундомер, интерактивная доска, ноутбук.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1.Приветствие команд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2.Выбор названия команды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3.Цель мероприятия</w:t>
      </w:r>
    </w:p>
    <w:p w:rsidR="008407DD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4.Понятие «бренд» </w:t>
      </w:r>
      <w:r w:rsidR="008407DD" w:rsidRPr="00E950A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407DD" w:rsidRPr="00E95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комплекс представлений, ассоциаций, эмоций, ценностных характеристик о продукте либо услуге в сознании потребителя</w:t>
      </w:r>
      <w:r w:rsidR="008407DD" w:rsidRPr="00E95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)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5.Инструкция по проведению игры: 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1) ведущий раздаёт карточки с вопросом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2) команды обсуждают и пишут </w:t>
      </w:r>
      <w:r w:rsidR="008B6AA5"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на карточке </w:t>
      </w:r>
      <w:r w:rsidRPr="00E950A6">
        <w:rPr>
          <w:rFonts w:ascii="Times New Roman" w:hAnsi="Times New Roman" w:cs="Times New Roman"/>
          <w:sz w:val="28"/>
          <w:szCs w:val="28"/>
          <w:lang w:val="ru-RU"/>
        </w:rPr>
        <w:t>ответ (1 минута)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3) карточки собираются</w:t>
      </w:r>
      <w:r w:rsidR="008B6AA5"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жюри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4) объявляется правильный ответ</w:t>
      </w:r>
    </w:p>
    <w:p w:rsidR="00F97FD1" w:rsidRPr="00E950A6" w:rsidRDefault="00F97FD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5) жюри объявляет команды, давшие правильный ответ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F97FD1" w:rsidRPr="00E950A6">
        <w:rPr>
          <w:rFonts w:ascii="Times New Roman" w:hAnsi="Times New Roman" w:cs="Times New Roman"/>
          <w:sz w:val="28"/>
          <w:szCs w:val="28"/>
          <w:lang w:val="ru-RU"/>
        </w:rPr>
        <w:t>командам даются жетоны</w:t>
      </w: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правильные ответы «Перамога»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Вопрос № 1.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В каком случае государственная символика Республики Беларусь может использоваться в коммерческих целях?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Что относится к государственной символике согласно Конституции?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2.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3.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2.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Этот бренд выращивается в Беларуси много тысяч лет. Он размещено на гербе страны. Из его волокон ткали одежду, которая сегодня считается национальной.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Добавьте к названию бренда 1 букву и вы получите символ Канады.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  <w:bookmarkStart w:id="0" w:name="_GoBack"/>
      <w:bookmarkEnd w:id="0"/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Слайд № 2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3.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Секрет изготовления этого бренда был открыт в Беларуси 200 лет назад. Его получают из молока. За рубежом он широко известен как продукция Рогачёвского завода.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Что нужно сделать с ним, чтобы он приобрёл коричневый цвет?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3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4.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Соотнесите изделия – бренды промышленности Беларуси и их производителей и напишите слово – бренд белорусского производителя ювелирных изделий: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1.Конфеты                                    Р - Савушкин продукт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2.Молочные продукты                К - Спартак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3.Косметика                                 С - Купалинка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4.Одежда                                      Т - Луч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5.Часы                                          Л - Марко                                                         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en-US"/>
        </w:rPr>
      </w:pPr>
      <w:r w:rsidRPr="00E950A6">
        <w:rPr>
          <w:b w:val="0"/>
          <w:bCs w:val="0"/>
          <w:color w:val="000000"/>
          <w:sz w:val="28"/>
          <w:szCs w:val="28"/>
          <w:lang w:val="en-US"/>
        </w:rPr>
        <w:t xml:space="preserve">6.World of tanks                           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>И</w:t>
      </w:r>
      <w:r w:rsidRPr="00E950A6">
        <w:rPr>
          <w:b w:val="0"/>
          <w:bCs w:val="0"/>
          <w:color w:val="000000"/>
          <w:sz w:val="28"/>
          <w:szCs w:val="28"/>
          <w:lang w:val="en-US"/>
        </w:rPr>
        <w:t xml:space="preserve">– 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>Белита</w:t>
      </w:r>
      <w:r w:rsidRPr="00E950A6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>Витэкс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7.Обувь                                        Л - Конте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8.Колготки и носки                     А – Парк высоких технологий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(1 жетон)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4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5.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Какой бренд-производитель Беларуси связан со следующими химическими формулами: </w:t>
      </w:r>
      <w:r w:rsidRPr="00E950A6">
        <w:rPr>
          <w:b w:val="0"/>
          <w:bCs w:val="0"/>
          <w:color w:val="000000"/>
          <w:sz w:val="28"/>
          <w:szCs w:val="28"/>
          <w:lang w:val="en-US"/>
        </w:rPr>
        <w:t>KCl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 и </w:t>
      </w:r>
      <w:r w:rsidRPr="00E950A6">
        <w:rPr>
          <w:b w:val="0"/>
          <w:bCs w:val="0"/>
          <w:color w:val="000000"/>
          <w:sz w:val="28"/>
          <w:szCs w:val="28"/>
          <w:lang w:val="en-US"/>
        </w:rPr>
        <w:t>KNO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3.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 каком белорусском городе он находится?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5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lastRenderedPageBreak/>
        <w:t>Вопрос № 6.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Ангел падает с небес на землю и попадает в нефтяную лужу и становится падшим ангелом. Так начинается клип певицы Билли Айлиш, снятый осенью 2019 года в городе ангелов - Лос-Анджелесе. В каких белорусских городах такое попадание ангела было бы возможным?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en-US"/>
        </w:rPr>
      </w:pPr>
      <w:r w:rsidRPr="00E950A6">
        <w:rPr>
          <w:b w:val="0"/>
          <w:bCs w:val="0"/>
          <w:color w:val="000000"/>
          <w:sz w:val="28"/>
          <w:szCs w:val="28"/>
          <w:lang w:val="en-US"/>
        </w:rPr>
        <w:t>____________________________________________________________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0A6"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r w:rsidRPr="00E950A6">
        <w:rPr>
          <w:rFonts w:ascii="Times New Roman" w:hAnsi="Times New Roman" w:cs="Times New Roman"/>
          <w:sz w:val="28"/>
          <w:szCs w:val="28"/>
          <w:lang w:val="ru-RU"/>
        </w:rPr>
        <w:t>жетон</w:t>
      </w:r>
      <w:r w:rsidRPr="00E950A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07DD" w:rsidRPr="00E950A6" w:rsidRDefault="008B6AA5" w:rsidP="00E950A6">
      <w:pPr>
        <w:pStyle w:val="1"/>
        <w:shd w:val="clear" w:color="auto" w:fill="F9F9F9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0A6">
        <w:rPr>
          <w:rFonts w:ascii="Times New Roman" w:hAnsi="Times New Roman" w:cs="Times New Roman"/>
          <w:color w:val="auto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Слайд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6 – 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звучит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песня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Билли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Айлиш</w:t>
      </w:r>
      <w:r w:rsidRPr="00E950A6">
        <w:rPr>
          <w:rFonts w:ascii="Times New Roman" w:hAnsi="Times New Roman" w:cs="Times New Roman"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07DD" w:rsidRPr="00E950A6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8407DD" w:rsidRPr="00E950A6">
        <w:rPr>
          <w:rFonts w:ascii="Times New Roman" w:hAnsi="Times New Roman" w:cs="Times New Roman"/>
          <w:bCs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Аll the good girls go to hell</w:t>
      </w:r>
      <w:r w:rsidR="008407DD" w:rsidRPr="00E950A6">
        <w:rPr>
          <w:rFonts w:ascii="Times New Roman" w:hAnsi="Times New Roman" w:cs="Times New Roman"/>
          <w:bCs/>
          <w:color w:val="auto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7.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Этот бренд Беларуси попал во всемирно известную книгу рекордов Гиннеса за свою грузоподъёмность в 450 т.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Сколько человек он может перевезти в своём кузове, если средний вес человека – 60 кг?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7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8.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Название этого трактора-бренда сразу говорит о происхождении из Беларуси. 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Напишите тремя буквами название завода-производителя этого трактора.</w:t>
      </w:r>
    </w:p>
    <w:p w:rsidR="008B6AA5" w:rsidRPr="00E950A6" w:rsidRDefault="008B6AA5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AA5" w:rsidRPr="00E950A6" w:rsidRDefault="008B6AA5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8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9.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Драники считаются белорусским национальным брендом.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Прочитайте составляющие рецепта этого блюда (1 порция) и напишите</w:t>
      </w:r>
      <w:r w:rsidR="008407DD" w:rsidRPr="00E950A6">
        <w:rPr>
          <w:b w:val="0"/>
          <w:bCs w:val="0"/>
          <w:color w:val="000000"/>
          <w:sz w:val="28"/>
          <w:szCs w:val="28"/>
          <w:lang w:val="ru-RU"/>
        </w:rPr>
        <w:t>,</w:t>
      </w: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 чего не хватает: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Картофель – 5 штук 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Лук – ½ штуки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Пшеничная мука – 2 столовые ложки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Перец чёрный молотый, соль, растительное масло.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lastRenderedPageBreak/>
        <w:t>____________________________________________________________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Как будут называться драники, если в них добавить как начинку мясо?</w:t>
      </w:r>
    </w:p>
    <w:p w:rsidR="009928F1" w:rsidRPr="00E950A6" w:rsidRDefault="009928F1" w:rsidP="00E950A6">
      <w:pPr>
        <w:pStyle w:val="2"/>
        <w:spacing w:before="150" w:beforeAutospacing="0"/>
        <w:jc w:val="center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9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10.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Это архитектурное творение Беларуси занимает 24-е место среди самых необычных сооружений мира. 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____________________________________________________________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Оно имеет 26 граней: 18 квадратов и 8 треугольников. Допишите математическое название его формы названием геометрической формы.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93"/>
        <w:gridCol w:w="590"/>
        <w:gridCol w:w="590"/>
        <w:gridCol w:w="575"/>
        <w:gridCol w:w="575"/>
        <w:gridCol w:w="575"/>
        <w:gridCol w:w="575"/>
        <w:gridCol w:w="591"/>
        <w:gridCol w:w="575"/>
        <w:gridCol w:w="575"/>
        <w:gridCol w:w="575"/>
        <w:gridCol w:w="575"/>
        <w:gridCol w:w="575"/>
        <w:gridCol w:w="575"/>
      </w:tblGrid>
      <w:tr w:rsidR="009928F1" w:rsidRPr="00E950A6" w:rsidTr="00814DD1">
        <w:tc>
          <w:tcPr>
            <w:tcW w:w="587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р</w:t>
            </w:r>
          </w:p>
        </w:tc>
        <w:tc>
          <w:tcPr>
            <w:tcW w:w="587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593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м</w:t>
            </w:r>
          </w:p>
        </w:tc>
        <w:tc>
          <w:tcPr>
            <w:tcW w:w="590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590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591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т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э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575" w:type="dxa"/>
          </w:tcPr>
          <w:p w:rsidR="009928F1" w:rsidRPr="00E950A6" w:rsidRDefault="009928F1" w:rsidP="00E950A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E950A6"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  <w:t>р</w:t>
            </w:r>
          </w:p>
        </w:tc>
      </w:tr>
    </w:tbl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(2 жетона)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10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11.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Это произведение искусства Казимира Малевича, художника-выходца из Беларуси, поражает всех своей простотой и необычностью и тоже является брендом Беларуси. Хоть вы и не художники, но нарисуйте его копию простым карандашом.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(1 жетон)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11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12.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Соотнесите лучшие спортивные клубы Беларуси и виды спорта и напишите слово – имя лучшей на данный момент белорусской теннисистки: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1.БАТЭ  (Борисов)                                 Р - Волейбол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2.Минчанка                                             Н - Баскетбол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3.Динамо Минск                                     А - Гандбол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4.Цмоки (Минск)                                    А - Футбол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 xml:space="preserve">5.БГК имени Мешкова  (Брест)             И - Хоккей                                                          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(1 жетон)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12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13.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Крупные спортивные соревнования имеют свои талисманы. Так талисманом чемпионата мира по хоккею в Минске в 2014 году был Зубр, а талисманом чемпионата мира по хоккею в Минске и Риге в 2021 году будет ёжик Спайки. А кто был талисманом Европейских игр 2019 года в Минске?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(1 жетон)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13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14.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Музыкальным брендом Беларуси является музыкальный коллектив «Песняры». Как называется «фирменная» песня этого коллектива, которая начинается со слов</w:t>
      </w:r>
      <w:r w:rsidRPr="00E950A6">
        <w:rPr>
          <w:color w:val="000000"/>
          <w:sz w:val="28"/>
          <w:szCs w:val="28"/>
        </w:rPr>
        <w:t xml:space="preserve"> </w:t>
      </w:r>
      <w:r w:rsidRPr="00E950A6">
        <w:rPr>
          <w:color w:val="000000"/>
          <w:sz w:val="28"/>
          <w:szCs w:val="28"/>
          <w:lang w:val="ru-RU"/>
        </w:rPr>
        <w:t>«</w:t>
      </w:r>
      <w:r w:rsidRPr="00E950A6">
        <w:rPr>
          <w:color w:val="000000"/>
          <w:sz w:val="28"/>
          <w:szCs w:val="28"/>
        </w:rPr>
        <w:t>Заповедный напев, заповедная даль.</w:t>
      </w:r>
      <w:r w:rsidRPr="00E950A6">
        <w:rPr>
          <w:color w:val="000000"/>
          <w:sz w:val="28"/>
          <w:szCs w:val="28"/>
        </w:rPr>
        <w:br/>
        <w:t>Свет хрустальной зари, свет над миром встающий.</w:t>
      </w:r>
      <w:r w:rsidRPr="00E950A6">
        <w:rPr>
          <w:color w:val="000000"/>
          <w:sz w:val="28"/>
          <w:szCs w:val="28"/>
        </w:rPr>
        <w:br/>
        <w:t>Мне понятна твоя вековая печаль</w:t>
      </w:r>
      <w:r w:rsidRPr="00E950A6">
        <w:rPr>
          <w:color w:val="000000"/>
          <w:sz w:val="28"/>
          <w:szCs w:val="28"/>
          <w:lang w:val="ru-RU"/>
        </w:rPr>
        <w:t>...»?</w:t>
      </w:r>
      <w:r w:rsidRPr="00E950A6">
        <w:rPr>
          <w:color w:val="000000"/>
          <w:sz w:val="28"/>
          <w:szCs w:val="28"/>
        </w:rPr>
        <w:br/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(1 жетон)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14 – звучит песня «Песняров» «Беловежская пуща»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Вопрос № 15.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В наше время самым известным белорусским исполнителем является Макс Корж, собирающий на концерт целые стадионы и поющий последний хит «Стадик разнесём»? Вспомните и напишите первое слово названия одной из его популярных песен «......... по колено»: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_____________________________________________________</w:t>
      </w: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Из какого белорусского города он родом (в Брестской области)?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 (2 жетона)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Слайд № 15 – звучит песня Макса Коржа «Горы по колено»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Ответы: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1.Ни в каком. Герб, флаг, гимн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lastRenderedPageBreak/>
        <w:t>2.Лён. Клён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3.Сгущёнка. Сварить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4.КРИСТАЛЛ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5.Беларуськалий. Солигорск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6.Мозырь, Новополоцк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7.БЕЛАЗ. 7500 человек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8.БЕЛАРУС. МТЗ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9.Яйцо – 1 штука. Колдуны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10.Национальная библиотека. КУБ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11.Чёрный квадрат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12.АРИНА (Соболенко)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13.Лисёнок Лёсик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14.Беловежская пуща</w:t>
      </w:r>
    </w:p>
    <w:p w:rsidR="009928F1" w:rsidRPr="00E950A6" w:rsidRDefault="009928F1" w:rsidP="00E950A6">
      <w:pPr>
        <w:pStyle w:val="2"/>
        <w:spacing w:before="150" w:beforeAutospacing="0"/>
        <w:rPr>
          <w:b w:val="0"/>
          <w:bCs w:val="0"/>
          <w:color w:val="000000"/>
          <w:sz w:val="28"/>
          <w:szCs w:val="28"/>
          <w:lang w:val="ru-RU"/>
        </w:rPr>
      </w:pPr>
      <w:r w:rsidRPr="00E950A6">
        <w:rPr>
          <w:b w:val="0"/>
          <w:bCs w:val="0"/>
          <w:color w:val="000000"/>
          <w:sz w:val="28"/>
          <w:szCs w:val="28"/>
          <w:lang w:val="ru-RU"/>
        </w:rPr>
        <w:t>15.Горы. Лунинец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>Подведение итогов игры: подсчёт жетонов для определения победителей</w:t>
      </w: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F1" w:rsidRPr="00E950A6" w:rsidRDefault="009928F1" w:rsidP="00E95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0A6">
        <w:rPr>
          <w:rFonts w:ascii="Times New Roman" w:hAnsi="Times New Roman" w:cs="Times New Roman"/>
          <w:sz w:val="28"/>
          <w:szCs w:val="28"/>
          <w:lang w:val="ru-RU"/>
        </w:rPr>
        <w:t xml:space="preserve">Рефлексия: учащиеся называют бренды Беларуси </w:t>
      </w:r>
    </w:p>
    <w:sectPr w:rsidR="009928F1" w:rsidRPr="00E950A6" w:rsidSect="00E950A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D3" w:rsidRDefault="00DE0CD3" w:rsidP="00E950A6">
      <w:pPr>
        <w:spacing w:after="0" w:line="240" w:lineRule="auto"/>
      </w:pPr>
      <w:r>
        <w:separator/>
      </w:r>
    </w:p>
  </w:endnote>
  <w:endnote w:type="continuationSeparator" w:id="0">
    <w:p w:rsidR="00DE0CD3" w:rsidRDefault="00DE0CD3" w:rsidP="00E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712300"/>
      <w:docPartObj>
        <w:docPartGallery w:val="Page Numbers (Bottom of Page)"/>
        <w:docPartUnique/>
      </w:docPartObj>
    </w:sdtPr>
    <w:sdtContent>
      <w:p w:rsidR="00E950A6" w:rsidRDefault="00E950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50A6">
          <w:rPr>
            <w:noProof/>
            <w:lang w:val="ru-RU"/>
          </w:rPr>
          <w:t>3</w:t>
        </w:r>
        <w:r>
          <w:fldChar w:fldCharType="end"/>
        </w:r>
      </w:p>
    </w:sdtContent>
  </w:sdt>
  <w:p w:rsidR="00E950A6" w:rsidRDefault="00E95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D3" w:rsidRDefault="00DE0CD3" w:rsidP="00E950A6">
      <w:pPr>
        <w:spacing w:after="0" w:line="240" w:lineRule="auto"/>
      </w:pPr>
      <w:r>
        <w:separator/>
      </w:r>
    </w:p>
  </w:footnote>
  <w:footnote w:type="continuationSeparator" w:id="0">
    <w:p w:rsidR="00DE0CD3" w:rsidRDefault="00DE0CD3" w:rsidP="00E9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9"/>
    <w:rsid w:val="00011F90"/>
    <w:rsid w:val="00024149"/>
    <w:rsid w:val="00171511"/>
    <w:rsid w:val="008407DD"/>
    <w:rsid w:val="008B6AA5"/>
    <w:rsid w:val="009928F1"/>
    <w:rsid w:val="00DE0CD3"/>
    <w:rsid w:val="00E001DB"/>
    <w:rsid w:val="00E950A6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6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AA5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table" w:styleId="a3">
    <w:name w:val="Table Grid"/>
    <w:basedOn w:val="a1"/>
    <w:uiPriority w:val="39"/>
    <w:rsid w:val="009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40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0A6"/>
  </w:style>
  <w:style w:type="paragraph" w:styleId="a7">
    <w:name w:val="footer"/>
    <w:basedOn w:val="a"/>
    <w:link w:val="a8"/>
    <w:uiPriority w:val="99"/>
    <w:unhideWhenUsed/>
    <w:rsid w:val="00E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0A6"/>
  </w:style>
  <w:style w:type="paragraph" w:styleId="a9">
    <w:name w:val="Balloon Text"/>
    <w:basedOn w:val="a"/>
    <w:link w:val="aa"/>
    <w:uiPriority w:val="99"/>
    <w:semiHidden/>
    <w:unhideWhenUsed/>
    <w:rsid w:val="00E9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6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AA5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table" w:styleId="a3">
    <w:name w:val="Table Grid"/>
    <w:basedOn w:val="a1"/>
    <w:uiPriority w:val="39"/>
    <w:rsid w:val="009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40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0A6"/>
  </w:style>
  <w:style w:type="paragraph" w:styleId="a7">
    <w:name w:val="footer"/>
    <w:basedOn w:val="a"/>
    <w:link w:val="a8"/>
    <w:uiPriority w:val="99"/>
    <w:unhideWhenUsed/>
    <w:rsid w:val="00E9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0A6"/>
  </w:style>
  <w:style w:type="paragraph" w:styleId="a9">
    <w:name w:val="Balloon Text"/>
    <w:basedOn w:val="a"/>
    <w:link w:val="aa"/>
    <w:uiPriority w:val="99"/>
    <w:semiHidden/>
    <w:unhideWhenUsed/>
    <w:rsid w:val="00E9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5</cp:revision>
  <cp:lastPrinted>2020-03-24T19:53:00Z</cp:lastPrinted>
  <dcterms:created xsi:type="dcterms:W3CDTF">2020-03-24T18:24:00Z</dcterms:created>
  <dcterms:modified xsi:type="dcterms:W3CDTF">2020-03-24T19:54:00Z</dcterms:modified>
</cp:coreProperties>
</file>